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07BC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2CACB75" wp14:editId="68EC4EBF">
            <wp:simplePos x="0" y="0"/>
            <wp:positionH relativeFrom="column">
              <wp:posOffset>4076065</wp:posOffset>
            </wp:positionH>
            <wp:positionV relativeFrom="paragraph">
              <wp:posOffset>-899795</wp:posOffset>
            </wp:positionV>
            <wp:extent cx="2402840" cy="1798955"/>
            <wp:effectExtent l="0" t="0" r="0" b="0"/>
            <wp:wrapSquare wrapText="bothSides"/>
            <wp:docPr id="4" name="Afbeelding 4" descr="Kettingzaag benzine, bladlengte 4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tingzaag benzine, bladlengte 40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02674E6" wp14:editId="3E5F8DAC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C07BCD" w:rsidRPr="00C07BCD" w:rsidRDefault="007C3D6D" w:rsidP="00C07BCD">
      <w:pPr>
        <w:pStyle w:val="Kop1"/>
        <w:spacing w:before="0" w:beforeAutospacing="0" w:after="0" w:afterAutospacing="0"/>
        <w:ind w:right="-993"/>
        <w:jc w:val="right"/>
        <w:rPr>
          <w:rFonts w:ascii="Arial" w:hAnsi="Arial" w:cs="Arial"/>
          <w:bCs w:val="0"/>
          <w:sz w:val="40"/>
          <w:szCs w:val="40"/>
        </w:rPr>
      </w:pPr>
      <w:r w:rsidRPr="00C07BCD">
        <w:rPr>
          <w:rFonts w:ascii="Arial" w:hAnsi="Arial" w:cs="Arial"/>
          <w:sz w:val="40"/>
          <w:szCs w:val="40"/>
        </w:rPr>
        <w:t>Handleiding</w:t>
      </w:r>
      <w:r w:rsidR="00CC54D9" w:rsidRPr="00C07BCD">
        <w:rPr>
          <w:rFonts w:ascii="Arial" w:hAnsi="Arial" w:cs="Arial"/>
          <w:sz w:val="40"/>
          <w:szCs w:val="40"/>
        </w:rPr>
        <w:t xml:space="preserve">: </w:t>
      </w:r>
      <w:r w:rsidR="00C07BCD" w:rsidRPr="00C07BCD">
        <w:rPr>
          <w:rFonts w:ascii="Arial" w:hAnsi="Arial" w:cs="Arial"/>
          <w:bCs w:val="0"/>
          <w:sz w:val="40"/>
          <w:szCs w:val="40"/>
        </w:rPr>
        <w:t>Kettingzaag benzine, bladlengte 40 cm</w:t>
      </w:r>
    </w:p>
    <w:p w:rsidR="0015786C" w:rsidRDefault="0015786C" w:rsidP="00C07BCD">
      <w:pPr>
        <w:tabs>
          <w:tab w:val="left" w:pos="753"/>
        </w:tabs>
        <w:jc w:val="right"/>
        <w:rPr>
          <w:rFonts w:ascii="Arial" w:hAnsi="Arial" w:cs="Arial"/>
          <w:b/>
          <w:sz w:val="20"/>
          <w:szCs w:val="20"/>
        </w:rPr>
      </w:pPr>
    </w:p>
    <w:p w:rsidR="0015786C" w:rsidRPr="000F45B0" w:rsidRDefault="0015786C" w:rsidP="001578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786C" w:rsidRPr="00F26D36" w:rsidRDefault="0015786C" w:rsidP="0015786C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15786C" w:rsidRDefault="0015786C" w:rsidP="0015786C">
      <w:pPr>
        <w:rPr>
          <w:rFonts w:ascii="Arial" w:hAnsi="Arial" w:cs="Arial"/>
          <w:sz w:val="20"/>
          <w:szCs w:val="20"/>
        </w:rPr>
      </w:pPr>
    </w:p>
    <w:p w:rsidR="0015786C" w:rsidRDefault="0015786C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voor het starten</w:t>
      </w:r>
    </w:p>
    <w:p w:rsidR="0015786C" w:rsidRDefault="0015786C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Controleer de brandsto</w:t>
      </w:r>
      <w:r w:rsidR="00425A05">
        <w:rPr>
          <w:rFonts w:ascii="Arial" w:hAnsi="Arial" w:cs="Arial"/>
          <w:sz w:val="20"/>
          <w:szCs w:val="20"/>
        </w:rPr>
        <w:t>f, vul eventueel bij met Clean Oil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Controleer de kettingolie, vul eventueel bij met  olie.</w:t>
      </w:r>
    </w:p>
    <w:p w:rsidR="0015786C" w:rsidRDefault="0015786C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Controleer de speling van het zaagketting, </w:t>
      </w:r>
      <w:r w:rsidR="00425A05">
        <w:rPr>
          <w:rFonts w:ascii="Arial" w:hAnsi="Arial" w:cs="Arial"/>
          <w:sz w:val="20"/>
          <w:szCs w:val="20"/>
        </w:rPr>
        <w:t xml:space="preserve">deze </w:t>
      </w:r>
      <w:r>
        <w:rPr>
          <w:rFonts w:ascii="Arial" w:hAnsi="Arial" w:cs="Arial"/>
          <w:sz w:val="20"/>
          <w:szCs w:val="20"/>
        </w:rPr>
        <w:t>moet vlak om het mes hee</w:t>
      </w:r>
      <w:r w:rsidR="00425A0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zitten. </w:t>
      </w:r>
      <w:r w:rsidR="00425A05">
        <w:rPr>
          <w:rFonts w:ascii="Arial" w:hAnsi="Arial" w:cs="Arial"/>
          <w:sz w:val="20"/>
          <w:szCs w:val="20"/>
        </w:rPr>
        <w:t>Deze m</w:t>
      </w:r>
      <w:r>
        <w:rPr>
          <w:rFonts w:ascii="Arial" w:hAnsi="Arial" w:cs="Arial"/>
          <w:sz w:val="20"/>
          <w:szCs w:val="20"/>
        </w:rPr>
        <w:t>oet handmatig te verschuiven z</w:t>
      </w:r>
      <w:r w:rsidR="00425A05">
        <w:rPr>
          <w:rFonts w:ascii="Arial" w:hAnsi="Arial" w:cs="Arial"/>
          <w:sz w:val="20"/>
          <w:szCs w:val="20"/>
        </w:rPr>
        <w:t xml:space="preserve">ijn. Indien te slap of te strak, opnieuw </w:t>
      </w:r>
      <w:r>
        <w:rPr>
          <w:rFonts w:ascii="Arial" w:hAnsi="Arial" w:cs="Arial"/>
          <w:sz w:val="20"/>
          <w:szCs w:val="20"/>
        </w:rPr>
        <w:t>spannen.</w:t>
      </w:r>
    </w:p>
    <w:p w:rsidR="0015786C" w:rsidRDefault="00ED6E75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9A3A867" wp14:editId="36802EB7">
            <wp:simplePos x="0" y="0"/>
            <wp:positionH relativeFrom="column">
              <wp:posOffset>4775200</wp:posOffset>
            </wp:positionH>
            <wp:positionV relativeFrom="paragraph">
              <wp:posOffset>70485</wp:posOffset>
            </wp:positionV>
            <wp:extent cx="1138555" cy="1477645"/>
            <wp:effectExtent l="0" t="0" r="4445" b="825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2" t="5792" r="7863" b="5020"/>
                    <a:stretch/>
                  </pic:blipFill>
                  <pic:spPr bwMode="auto">
                    <a:xfrm>
                      <a:off x="0" y="0"/>
                      <a:ext cx="1138555" cy="147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86C" w:rsidRDefault="0015786C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15786C" w:rsidRDefault="00F8740A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E8CFE44" wp14:editId="32036419">
            <wp:simplePos x="0" y="0"/>
            <wp:positionH relativeFrom="column">
              <wp:posOffset>3298190</wp:posOffset>
            </wp:positionH>
            <wp:positionV relativeFrom="paragraph">
              <wp:posOffset>276225</wp:posOffset>
            </wp:positionV>
            <wp:extent cx="244475" cy="191135"/>
            <wp:effectExtent l="0" t="0" r="317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5" t="20000" r="13509" b="19999"/>
                    <a:stretch/>
                  </pic:blipFill>
                  <pic:spPr bwMode="auto">
                    <a:xfrm>
                      <a:off x="0" y="0"/>
                      <a:ext cx="244475" cy="19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86C">
        <w:rPr>
          <w:rFonts w:ascii="Arial" w:hAnsi="Arial" w:cs="Arial"/>
          <w:sz w:val="20"/>
          <w:szCs w:val="20"/>
        </w:rPr>
        <w:t>1. Handbeschermer</w:t>
      </w:r>
      <w:r w:rsidR="0015786C" w:rsidRPr="0015786C">
        <w:rPr>
          <w:rFonts w:ascii="Arial" w:hAnsi="Arial" w:cs="Arial"/>
          <w:sz w:val="20"/>
          <w:szCs w:val="20"/>
        </w:rPr>
        <w:t>(1) naar voren</w:t>
      </w:r>
      <w:r w:rsidR="0015786C">
        <w:rPr>
          <w:rFonts w:ascii="Arial" w:hAnsi="Arial" w:cs="Arial"/>
          <w:sz w:val="20"/>
          <w:szCs w:val="20"/>
        </w:rPr>
        <w:t xml:space="preserve"> drukken,</w:t>
      </w:r>
      <w:r w:rsidR="0015786C" w:rsidRPr="0015786C">
        <w:rPr>
          <w:rFonts w:ascii="Arial" w:hAnsi="Arial" w:cs="Arial"/>
          <w:sz w:val="20"/>
          <w:szCs w:val="20"/>
        </w:rPr>
        <w:t xml:space="preserve"> de zaagketting is</w:t>
      </w:r>
      <w:r w:rsidR="0015786C">
        <w:rPr>
          <w:rFonts w:ascii="Arial" w:hAnsi="Arial" w:cs="Arial"/>
          <w:sz w:val="20"/>
          <w:szCs w:val="20"/>
        </w:rPr>
        <w:t xml:space="preserve"> </w:t>
      </w:r>
      <w:r w:rsidR="0015786C" w:rsidRPr="0015786C">
        <w:rPr>
          <w:rFonts w:ascii="Arial" w:hAnsi="Arial" w:cs="Arial"/>
          <w:sz w:val="20"/>
          <w:szCs w:val="20"/>
        </w:rPr>
        <w:t>geblokkeerd</w:t>
      </w:r>
      <w:r w:rsidR="0015786C">
        <w:rPr>
          <w:rFonts w:ascii="Arial" w:hAnsi="Arial" w:cs="Arial"/>
          <w:sz w:val="20"/>
          <w:szCs w:val="20"/>
        </w:rPr>
        <w:t>.</w:t>
      </w:r>
      <w:r w:rsidR="0015786C">
        <w:rPr>
          <w:rFonts w:ascii="Arial" w:hAnsi="Arial" w:cs="Arial"/>
          <w:sz w:val="20"/>
          <w:szCs w:val="20"/>
        </w:rPr>
        <w:br/>
        <w:t>2. Gashendel</w:t>
      </w:r>
      <w:r w:rsidR="00ED6E75">
        <w:rPr>
          <w:rFonts w:ascii="Arial" w:hAnsi="Arial" w:cs="Arial"/>
          <w:sz w:val="20"/>
          <w:szCs w:val="20"/>
        </w:rPr>
        <w:t xml:space="preserve"> </w:t>
      </w:r>
      <w:r w:rsidR="0015786C">
        <w:rPr>
          <w:rFonts w:ascii="Arial" w:hAnsi="Arial" w:cs="Arial"/>
          <w:sz w:val="20"/>
          <w:szCs w:val="20"/>
        </w:rPr>
        <w:t>blokkering</w:t>
      </w:r>
      <w:r w:rsidR="0015786C" w:rsidRPr="0015786C">
        <w:rPr>
          <w:rFonts w:ascii="Arial" w:hAnsi="Arial" w:cs="Arial"/>
          <w:sz w:val="20"/>
          <w:szCs w:val="20"/>
        </w:rPr>
        <w:t>(2) en de</w:t>
      </w:r>
      <w:r w:rsidR="0015786C">
        <w:rPr>
          <w:rFonts w:ascii="Arial" w:hAnsi="Arial" w:cs="Arial"/>
          <w:sz w:val="20"/>
          <w:szCs w:val="20"/>
        </w:rPr>
        <w:t xml:space="preserve"> gashendel</w:t>
      </w:r>
      <w:r w:rsidR="0015786C" w:rsidRPr="0015786C">
        <w:rPr>
          <w:rFonts w:ascii="Arial" w:hAnsi="Arial" w:cs="Arial"/>
          <w:sz w:val="20"/>
          <w:szCs w:val="20"/>
        </w:rPr>
        <w:t>(3) gelijktijdig indrukken</w:t>
      </w:r>
      <w:r w:rsidR="0015786C">
        <w:rPr>
          <w:rFonts w:ascii="Arial" w:hAnsi="Arial" w:cs="Arial"/>
          <w:sz w:val="20"/>
          <w:szCs w:val="20"/>
        </w:rPr>
        <w:t xml:space="preserve"> </w:t>
      </w:r>
      <w:r w:rsidR="0015786C" w:rsidRPr="0015786C">
        <w:rPr>
          <w:rFonts w:ascii="Arial" w:hAnsi="Arial" w:cs="Arial"/>
          <w:sz w:val="20"/>
          <w:szCs w:val="20"/>
        </w:rPr>
        <w:t>en vasthouden</w:t>
      </w:r>
      <w:r w:rsidR="0015786C">
        <w:rPr>
          <w:rFonts w:ascii="Arial" w:hAnsi="Arial" w:cs="Arial"/>
          <w:sz w:val="20"/>
          <w:szCs w:val="20"/>
        </w:rPr>
        <w:t>.</w:t>
      </w:r>
    </w:p>
    <w:p w:rsidR="00F8740A" w:rsidRPr="0015786C" w:rsidRDefault="0015786C" w:rsidP="004D4493">
      <w:pPr>
        <w:tabs>
          <w:tab w:val="left" w:pos="569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F8740A">
        <w:rPr>
          <w:rFonts w:ascii="Arial" w:hAnsi="Arial" w:cs="Arial"/>
          <w:sz w:val="20"/>
          <w:szCs w:val="20"/>
        </w:rPr>
        <w:t>C</w:t>
      </w:r>
      <w:r w:rsidR="00F8740A" w:rsidRPr="0015786C">
        <w:rPr>
          <w:rFonts w:ascii="Arial" w:hAnsi="Arial" w:cs="Arial"/>
          <w:sz w:val="20"/>
          <w:szCs w:val="20"/>
        </w:rPr>
        <w:t>ombischake</w:t>
      </w:r>
      <w:r w:rsidR="00F8740A">
        <w:rPr>
          <w:rFonts w:ascii="Arial" w:hAnsi="Arial" w:cs="Arial"/>
          <w:sz w:val="20"/>
          <w:szCs w:val="20"/>
        </w:rPr>
        <w:t>laar</w:t>
      </w:r>
      <w:r w:rsidR="00F8740A" w:rsidRPr="0015786C">
        <w:rPr>
          <w:rFonts w:ascii="Arial" w:hAnsi="Arial" w:cs="Arial"/>
          <w:sz w:val="20"/>
          <w:szCs w:val="20"/>
        </w:rPr>
        <w:t>(4) instellen</w:t>
      </w:r>
      <w:r w:rsidR="00F8740A">
        <w:rPr>
          <w:rFonts w:ascii="Arial" w:hAnsi="Arial" w:cs="Arial"/>
          <w:sz w:val="20"/>
          <w:szCs w:val="20"/>
        </w:rPr>
        <w:t xml:space="preserve"> s</w:t>
      </w:r>
      <w:r w:rsidR="00F8740A" w:rsidRPr="0015786C">
        <w:rPr>
          <w:rFonts w:ascii="Arial" w:hAnsi="Arial" w:cs="Arial"/>
          <w:sz w:val="20"/>
          <w:szCs w:val="20"/>
        </w:rPr>
        <w:t>tand chokeklep gesloten</w:t>
      </w:r>
      <w:r w:rsidR="00F8740A">
        <w:rPr>
          <w:rFonts w:ascii="Arial" w:hAnsi="Arial" w:cs="Arial"/>
          <w:sz w:val="20"/>
          <w:szCs w:val="20"/>
        </w:rPr>
        <w:t>.      Gashendel los laten.</w:t>
      </w:r>
    </w:p>
    <w:p w:rsidR="0015786C" w:rsidRDefault="0015786C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8740A">
        <w:rPr>
          <w:rFonts w:ascii="Arial" w:hAnsi="Arial" w:cs="Arial"/>
          <w:sz w:val="20"/>
          <w:szCs w:val="20"/>
        </w:rPr>
        <w:t>Zorg ervoor dat de kettingzaag vlak op de grond kan liggen.</w:t>
      </w:r>
    </w:p>
    <w:p w:rsidR="00F8740A" w:rsidRPr="00425A05" w:rsidRDefault="00F8740A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25A05">
        <w:rPr>
          <w:rFonts w:ascii="Arial" w:hAnsi="Arial" w:cs="Arial"/>
          <w:b/>
          <w:sz w:val="20"/>
          <w:szCs w:val="20"/>
        </w:rPr>
        <w:t>Let op dat het zaagblad niets raakt!</w:t>
      </w:r>
    </w:p>
    <w:p w:rsidR="00F8740A" w:rsidRDefault="00F8740A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15786C">
        <w:rPr>
          <w:rFonts w:ascii="Arial" w:hAnsi="Arial" w:cs="Arial"/>
          <w:sz w:val="20"/>
          <w:szCs w:val="20"/>
        </w:rPr>
        <w:t>. Houd m</w:t>
      </w:r>
      <w:r>
        <w:rPr>
          <w:rFonts w:ascii="Arial" w:hAnsi="Arial" w:cs="Arial"/>
          <w:sz w:val="20"/>
          <w:szCs w:val="20"/>
        </w:rPr>
        <w:t>et de linkerhand de ketting</w:t>
      </w:r>
      <w:r w:rsidR="0015786C">
        <w:rPr>
          <w:rFonts w:ascii="Arial" w:hAnsi="Arial" w:cs="Arial"/>
          <w:sz w:val="20"/>
          <w:szCs w:val="20"/>
        </w:rPr>
        <w:t>zaag stevig vast.</w:t>
      </w:r>
    </w:p>
    <w:p w:rsidR="00F8740A" w:rsidRDefault="00F8740A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Zet de rechtervoet in de handgreep.</w:t>
      </w:r>
    </w:p>
    <w:p w:rsidR="0015786C" w:rsidRDefault="0053745D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8974A9C" wp14:editId="3F161ACA">
            <wp:simplePos x="0" y="0"/>
            <wp:positionH relativeFrom="column">
              <wp:posOffset>3759200</wp:posOffset>
            </wp:positionH>
            <wp:positionV relativeFrom="paragraph">
              <wp:posOffset>652780</wp:posOffset>
            </wp:positionV>
            <wp:extent cx="222885" cy="222885"/>
            <wp:effectExtent l="0" t="0" r="571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9" t="12657" r="19447" b="17722"/>
                    <a:stretch/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E75">
        <w:rPr>
          <w:noProof/>
        </w:rPr>
        <w:drawing>
          <wp:anchor distT="0" distB="0" distL="114300" distR="114300" simplePos="0" relativeHeight="251671552" behindDoc="1" locked="0" layoutInCell="1" allowOverlap="1" wp14:anchorId="5161EED3" wp14:editId="3513EDD1">
            <wp:simplePos x="0" y="0"/>
            <wp:positionH relativeFrom="column">
              <wp:posOffset>4855210</wp:posOffset>
            </wp:positionH>
            <wp:positionV relativeFrom="paragraph">
              <wp:posOffset>36830</wp:posOffset>
            </wp:positionV>
            <wp:extent cx="1072515" cy="1307465"/>
            <wp:effectExtent l="0" t="0" r="0" b="698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5" t="6045" r="9005" b="11957"/>
                    <a:stretch/>
                  </pic:blipFill>
                  <pic:spPr bwMode="auto">
                    <a:xfrm>
                      <a:off x="0" y="0"/>
                      <a:ext cx="1072515" cy="130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40A">
        <w:rPr>
          <w:rFonts w:ascii="Arial" w:hAnsi="Arial" w:cs="Arial"/>
          <w:sz w:val="20"/>
          <w:szCs w:val="20"/>
        </w:rPr>
        <w:t>7.</w:t>
      </w:r>
      <w:r w:rsidR="0015786C">
        <w:rPr>
          <w:rFonts w:ascii="Arial" w:hAnsi="Arial" w:cs="Arial"/>
          <w:sz w:val="20"/>
          <w:szCs w:val="20"/>
        </w:rPr>
        <w:t xml:space="preserve"> Trek aan het s</w:t>
      </w:r>
      <w:r w:rsidR="00F8740A">
        <w:rPr>
          <w:rFonts w:ascii="Arial" w:hAnsi="Arial" w:cs="Arial"/>
          <w:sz w:val="20"/>
          <w:szCs w:val="20"/>
        </w:rPr>
        <w:t>tartkoord, tot aan weerstand.</w:t>
      </w:r>
      <w:r w:rsidR="00F8740A">
        <w:rPr>
          <w:rFonts w:ascii="Arial" w:hAnsi="Arial" w:cs="Arial"/>
          <w:sz w:val="20"/>
          <w:szCs w:val="20"/>
        </w:rPr>
        <w:br/>
        <w:t>8</w:t>
      </w:r>
      <w:r w:rsidR="0015786C">
        <w:rPr>
          <w:rFonts w:ascii="Arial" w:hAnsi="Arial" w:cs="Arial"/>
          <w:sz w:val="20"/>
          <w:szCs w:val="20"/>
        </w:rPr>
        <w:t xml:space="preserve">. </w:t>
      </w:r>
      <w:r w:rsidR="00F8740A">
        <w:rPr>
          <w:rFonts w:ascii="Arial" w:hAnsi="Arial" w:cs="Arial"/>
          <w:sz w:val="20"/>
          <w:szCs w:val="20"/>
        </w:rPr>
        <w:t>Laat het startkoord oprollen.</w:t>
      </w:r>
      <w:r w:rsidR="00F8740A">
        <w:rPr>
          <w:rFonts w:ascii="Arial" w:hAnsi="Arial" w:cs="Arial"/>
          <w:sz w:val="20"/>
          <w:szCs w:val="20"/>
        </w:rPr>
        <w:br/>
        <w:t>9</w:t>
      </w:r>
      <w:r w:rsidR="0015786C">
        <w:rPr>
          <w:rFonts w:ascii="Arial" w:hAnsi="Arial" w:cs="Arial"/>
          <w:sz w:val="20"/>
          <w:szCs w:val="20"/>
        </w:rPr>
        <w:t>. Trek met stevige kracht aan het starkoord, de motor slaat aan.</w:t>
      </w:r>
      <w:r w:rsidR="0015786C">
        <w:rPr>
          <w:rFonts w:ascii="Arial" w:hAnsi="Arial" w:cs="Arial"/>
          <w:sz w:val="20"/>
          <w:szCs w:val="20"/>
        </w:rPr>
        <w:br/>
        <w:t xml:space="preserve">Maximaal 5x trekken met de choke gesloten, </w:t>
      </w:r>
      <w:r w:rsidR="00425A05">
        <w:rPr>
          <w:rFonts w:ascii="Arial" w:hAnsi="Arial" w:cs="Arial"/>
          <w:sz w:val="20"/>
          <w:szCs w:val="20"/>
        </w:rPr>
        <w:t xml:space="preserve">de </w:t>
      </w:r>
      <w:r w:rsidR="0015786C">
        <w:rPr>
          <w:rFonts w:ascii="Arial" w:hAnsi="Arial" w:cs="Arial"/>
          <w:sz w:val="20"/>
          <w:szCs w:val="20"/>
        </w:rPr>
        <w:t xml:space="preserve">motor krijgt anders te veel brandstof. </w:t>
      </w:r>
    </w:p>
    <w:p w:rsidR="0015786C" w:rsidRDefault="00F8740A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15786C">
        <w:rPr>
          <w:rFonts w:ascii="Arial" w:hAnsi="Arial" w:cs="Arial"/>
          <w:sz w:val="20"/>
          <w:szCs w:val="20"/>
        </w:rPr>
        <w:t xml:space="preserve">. Zodra de motor loopt, </w:t>
      </w:r>
      <w:r w:rsidR="00425A05">
        <w:rPr>
          <w:rFonts w:ascii="Arial" w:hAnsi="Arial" w:cs="Arial"/>
          <w:sz w:val="20"/>
          <w:szCs w:val="20"/>
        </w:rPr>
        <w:t xml:space="preserve">de </w:t>
      </w:r>
      <w:r w:rsidR="00ED6E75">
        <w:rPr>
          <w:rFonts w:ascii="Arial" w:hAnsi="Arial" w:cs="Arial"/>
          <w:sz w:val="20"/>
          <w:szCs w:val="20"/>
        </w:rPr>
        <w:t xml:space="preserve">gashendel aantippen. </w:t>
      </w:r>
      <w:r w:rsidR="0053745D">
        <w:rPr>
          <w:rFonts w:ascii="Arial" w:hAnsi="Arial" w:cs="Arial"/>
          <w:sz w:val="20"/>
          <w:szCs w:val="20"/>
        </w:rPr>
        <w:t>De choke naar :</w:t>
      </w:r>
      <w:r w:rsidR="00ED6E75">
        <w:rPr>
          <w:rFonts w:ascii="Arial" w:hAnsi="Arial" w:cs="Arial"/>
          <w:sz w:val="20"/>
          <w:szCs w:val="20"/>
        </w:rPr>
        <w:br/>
        <w:t>11. Gashendel</w:t>
      </w:r>
      <w:r w:rsidR="0015786C">
        <w:rPr>
          <w:rFonts w:ascii="Arial" w:hAnsi="Arial" w:cs="Arial"/>
          <w:sz w:val="20"/>
          <w:szCs w:val="20"/>
        </w:rPr>
        <w:t xml:space="preserve">(2) even indrukken, </w:t>
      </w:r>
      <w:r w:rsidR="0053745D">
        <w:rPr>
          <w:rFonts w:ascii="Arial" w:hAnsi="Arial" w:cs="Arial"/>
          <w:sz w:val="20"/>
          <w:szCs w:val="20"/>
        </w:rPr>
        <w:t xml:space="preserve">de </w:t>
      </w:r>
      <w:r w:rsidR="0015786C">
        <w:rPr>
          <w:rFonts w:ascii="Arial" w:hAnsi="Arial" w:cs="Arial"/>
          <w:sz w:val="20"/>
          <w:szCs w:val="20"/>
        </w:rPr>
        <w:t xml:space="preserve">motor gaat nu stationair draaien. </w:t>
      </w:r>
    </w:p>
    <w:p w:rsidR="00ED6E75" w:rsidRDefault="00ED6E75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De handbeschermer aantrekken, de zaagketting gaat van de rem.</w:t>
      </w:r>
      <w:r w:rsidR="0053745D" w:rsidRPr="0053745D">
        <w:rPr>
          <w:noProof/>
        </w:rPr>
        <w:t xml:space="preserve"> </w:t>
      </w:r>
    </w:p>
    <w:p w:rsidR="00ED6E75" w:rsidRDefault="00ED6E75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De kettingzaag is klaar voor gebruik.</w:t>
      </w:r>
    </w:p>
    <w:p w:rsidR="0015786C" w:rsidRDefault="0015786C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Stoppen van de motor</w:t>
      </w:r>
    </w:p>
    <w:p w:rsidR="0015786C" w:rsidRDefault="0015786C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53745D">
        <w:rPr>
          <w:rFonts w:ascii="Arial" w:hAnsi="Arial" w:cs="Arial"/>
          <w:sz w:val="20"/>
          <w:szCs w:val="20"/>
        </w:rPr>
        <w:t>Het g</w:t>
      </w:r>
      <w:r>
        <w:rPr>
          <w:rFonts w:ascii="Arial" w:hAnsi="Arial" w:cs="Arial"/>
          <w:sz w:val="20"/>
          <w:szCs w:val="20"/>
        </w:rPr>
        <w:t>as loslaten.</w:t>
      </w:r>
    </w:p>
    <w:p w:rsidR="0015786C" w:rsidRDefault="0015786C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53745D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>otor even rustig laten na draaien.</w:t>
      </w:r>
    </w:p>
    <w:p w:rsidR="0015786C" w:rsidRDefault="0015786C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D6E75">
        <w:rPr>
          <w:rFonts w:ascii="Arial" w:hAnsi="Arial" w:cs="Arial"/>
          <w:sz w:val="20"/>
          <w:szCs w:val="20"/>
        </w:rPr>
        <w:t>C</w:t>
      </w:r>
      <w:r w:rsidR="00ED6E75" w:rsidRPr="0015786C">
        <w:rPr>
          <w:rFonts w:ascii="Arial" w:hAnsi="Arial" w:cs="Arial"/>
          <w:sz w:val="20"/>
          <w:szCs w:val="20"/>
        </w:rPr>
        <w:t>ombischake</w:t>
      </w:r>
      <w:r w:rsidR="00ED6E75">
        <w:rPr>
          <w:rFonts w:ascii="Arial" w:hAnsi="Arial" w:cs="Arial"/>
          <w:sz w:val="20"/>
          <w:szCs w:val="20"/>
        </w:rPr>
        <w:t>laar</w:t>
      </w:r>
      <w:r w:rsidR="00ED6E75" w:rsidRPr="0015786C">
        <w:rPr>
          <w:rFonts w:ascii="Arial" w:hAnsi="Arial" w:cs="Arial"/>
          <w:sz w:val="20"/>
          <w:szCs w:val="20"/>
        </w:rPr>
        <w:t>(4)</w:t>
      </w:r>
      <w:r w:rsidR="00ED6E75">
        <w:rPr>
          <w:rFonts w:ascii="Arial" w:hAnsi="Arial" w:cs="Arial"/>
          <w:sz w:val="20"/>
          <w:szCs w:val="20"/>
        </w:rPr>
        <w:t xml:space="preserve"> naar </w:t>
      </w:r>
      <w:r w:rsidR="0053745D">
        <w:rPr>
          <w:rFonts w:ascii="Arial" w:hAnsi="Arial" w:cs="Arial"/>
          <w:sz w:val="20"/>
          <w:szCs w:val="20"/>
        </w:rPr>
        <w:t>‘</w:t>
      </w:r>
      <w:r w:rsidR="00ED6E75">
        <w:rPr>
          <w:rFonts w:ascii="Arial" w:hAnsi="Arial" w:cs="Arial"/>
          <w:sz w:val="20"/>
          <w:szCs w:val="20"/>
        </w:rPr>
        <w:t>O</w:t>
      </w:r>
      <w:r w:rsidR="0053745D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duwen. </w:t>
      </w:r>
      <w:r w:rsidR="0053745D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>otor slaat af.</w:t>
      </w:r>
    </w:p>
    <w:p w:rsidR="00ED6E75" w:rsidRDefault="00ED6E75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D6E75" w:rsidRDefault="00ED6E75" w:rsidP="004D44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5786C" w:rsidRDefault="0015786C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A18" w:rsidRDefault="004E0A18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A18" w:rsidRDefault="004E0A18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A18" w:rsidRDefault="004E0A18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A18" w:rsidRDefault="004E0A18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F728FAA" wp14:editId="68FE5714">
            <wp:simplePos x="0" y="0"/>
            <wp:positionH relativeFrom="column">
              <wp:posOffset>4001135</wp:posOffset>
            </wp:positionH>
            <wp:positionV relativeFrom="paragraph">
              <wp:posOffset>-114300</wp:posOffset>
            </wp:positionV>
            <wp:extent cx="1881505" cy="1062990"/>
            <wp:effectExtent l="0" t="0" r="4445" b="381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9" t="9302" r="10422" b="13178"/>
                    <a:stretch/>
                  </pic:blipFill>
                  <pic:spPr bwMode="auto">
                    <a:xfrm>
                      <a:off x="0" y="0"/>
                      <a:ext cx="1881505" cy="106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5E99C1AC" wp14:editId="4BA7CD0F">
            <wp:simplePos x="0" y="0"/>
            <wp:positionH relativeFrom="column">
              <wp:posOffset>2257425</wp:posOffset>
            </wp:positionH>
            <wp:positionV relativeFrom="paragraph">
              <wp:posOffset>-114300</wp:posOffset>
            </wp:positionV>
            <wp:extent cx="1796415" cy="109474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" t="6623" r="13903" b="59271"/>
                    <a:stretch/>
                  </pic:blipFill>
                  <pic:spPr bwMode="auto">
                    <a:xfrm>
                      <a:off x="0" y="0"/>
                      <a:ext cx="179641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Ketting vervangen</w:t>
      </w: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Verwijder de beschermkap door de </w:t>
      </w:r>
      <w:r>
        <w:rPr>
          <w:rFonts w:ascii="Arial" w:hAnsi="Arial" w:cs="Arial"/>
          <w:sz w:val="20"/>
          <w:szCs w:val="20"/>
        </w:rPr>
        <w:br/>
        <w:t>borgmoeren los te draaien.</w:t>
      </w: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Draai met een schroevendraaier</w:t>
      </w:r>
    </w:p>
    <w:p w:rsidR="0046068B" w:rsidRDefault="0046068B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stelschroef (2) los, zodat het zaagblad</w:t>
      </w:r>
    </w:p>
    <w:p w:rsidR="0046068B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naar</w:t>
      </w:r>
      <w:r w:rsidR="0046068B">
        <w:rPr>
          <w:rFonts w:ascii="Arial" w:hAnsi="Arial" w:cs="Arial"/>
          <w:sz w:val="20"/>
          <w:szCs w:val="20"/>
        </w:rPr>
        <w:t xml:space="preserve"> links </w:t>
      </w:r>
      <w:r>
        <w:rPr>
          <w:rFonts w:ascii="Arial" w:hAnsi="Arial" w:cs="Arial"/>
          <w:sz w:val="20"/>
          <w:szCs w:val="20"/>
        </w:rPr>
        <w:t xml:space="preserve">schuift. </w:t>
      </w: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Haal het blad van de nokken af en</w:t>
      </w:r>
      <w:r>
        <w:rPr>
          <w:rFonts w:ascii="Arial" w:hAnsi="Arial" w:cs="Arial"/>
          <w:sz w:val="20"/>
          <w:szCs w:val="20"/>
        </w:rPr>
        <w:br/>
        <w:t>haal het ketting van de kleine tandwiel af.</w:t>
      </w: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Plaats nieuw ketting op het blad, let op de draairichting.</w:t>
      </w: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Monteer </w:t>
      </w:r>
      <w:r w:rsidR="0053745D">
        <w:rPr>
          <w:rFonts w:ascii="Arial" w:hAnsi="Arial" w:cs="Arial"/>
          <w:sz w:val="20"/>
          <w:szCs w:val="20"/>
        </w:rPr>
        <w:t xml:space="preserve">het </w:t>
      </w:r>
      <w:r>
        <w:rPr>
          <w:rFonts w:ascii="Arial" w:hAnsi="Arial" w:cs="Arial"/>
          <w:sz w:val="20"/>
          <w:szCs w:val="20"/>
        </w:rPr>
        <w:t xml:space="preserve">blad en </w:t>
      </w:r>
      <w:r w:rsidR="0053745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ketting in omgekeerde volgorde.</w:t>
      </w: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E5C1E59" wp14:editId="2F053ABD">
            <wp:simplePos x="0" y="0"/>
            <wp:positionH relativeFrom="column">
              <wp:posOffset>3895090</wp:posOffset>
            </wp:positionH>
            <wp:positionV relativeFrom="paragraph">
              <wp:posOffset>66675</wp:posOffset>
            </wp:positionV>
            <wp:extent cx="1892300" cy="107378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0156" r="8970" b="10937"/>
                    <a:stretch/>
                  </pic:blipFill>
                  <pic:spPr bwMode="auto">
                    <a:xfrm>
                      <a:off x="0" y="0"/>
                      <a:ext cx="189230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493">
        <w:rPr>
          <w:rFonts w:ascii="Arial" w:hAnsi="Arial" w:cs="Arial"/>
          <w:b/>
          <w:sz w:val="20"/>
          <w:szCs w:val="20"/>
        </w:rPr>
        <w:t>Spannen van ketting</w:t>
      </w:r>
    </w:p>
    <w:p w:rsidR="004D4493" w:rsidRP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Draai de borgmoeren 1 slag los.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="004E70CF">
        <w:rPr>
          <w:rFonts w:ascii="Arial" w:hAnsi="Arial" w:cs="Arial"/>
          <w:sz w:val="20"/>
          <w:szCs w:val="20"/>
        </w:rPr>
        <w:t>Het z</w:t>
      </w:r>
      <w:r w:rsidRPr="004D4493">
        <w:rPr>
          <w:rFonts w:ascii="Arial" w:hAnsi="Arial" w:cs="Arial"/>
          <w:sz w:val="20"/>
          <w:szCs w:val="20"/>
        </w:rPr>
        <w:t>aagblad bij de neus optillen</w:t>
      </w:r>
      <w:r w:rsidR="004E70CF">
        <w:rPr>
          <w:rFonts w:ascii="Arial" w:hAnsi="Arial" w:cs="Arial"/>
          <w:sz w:val="20"/>
          <w:szCs w:val="20"/>
        </w:rPr>
        <w:t>.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4D4493">
        <w:rPr>
          <w:rFonts w:ascii="Arial" w:hAnsi="Arial" w:cs="Arial"/>
          <w:sz w:val="20"/>
          <w:szCs w:val="20"/>
        </w:rPr>
        <w:t xml:space="preserve"> Met behulp van een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schroevendraaier de bout (1)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4D4493">
        <w:rPr>
          <w:rFonts w:ascii="Arial" w:hAnsi="Arial" w:cs="Arial"/>
          <w:sz w:val="20"/>
          <w:szCs w:val="20"/>
        </w:rPr>
        <w:t>rechtsom draaien, tot de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zaagketting tegen de onderzijde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4D4493">
        <w:rPr>
          <w:rFonts w:ascii="Arial" w:hAnsi="Arial" w:cs="Arial"/>
          <w:sz w:val="20"/>
          <w:szCs w:val="20"/>
        </w:rPr>
        <w:t>van het zaagblad ligt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4D4493">
        <w:rPr>
          <w:rFonts w:ascii="Arial" w:hAnsi="Arial" w:cs="Arial"/>
          <w:sz w:val="20"/>
          <w:szCs w:val="20"/>
        </w:rPr>
        <w:t>Het zaagblad weer optillen en de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moeren vastdraaien</w:t>
      </w:r>
      <w:r w:rsidR="004E70CF">
        <w:rPr>
          <w:rFonts w:ascii="Arial" w:hAnsi="Arial" w:cs="Arial"/>
          <w:sz w:val="20"/>
          <w:szCs w:val="20"/>
        </w:rPr>
        <w:t>.</w:t>
      </w:r>
    </w:p>
    <w:p w:rsidR="008E4867" w:rsidRDefault="008E4867" w:rsidP="008E486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Controle: </w:t>
      </w:r>
      <w:r w:rsidR="004E70C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zaagketting moet tegen de </w:t>
      </w:r>
      <w:r w:rsidRPr="008E4867">
        <w:rPr>
          <w:rFonts w:ascii="Arial" w:hAnsi="Arial" w:cs="Arial"/>
          <w:sz w:val="20"/>
          <w:szCs w:val="20"/>
        </w:rPr>
        <w:t>onderzijde van de zaagbladgroef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liggen</w:t>
      </w:r>
      <w:r>
        <w:rPr>
          <w:rFonts w:ascii="Arial" w:hAnsi="Arial" w:cs="Arial"/>
          <w:sz w:val="20"/>
          <w:szCs w:val="20"/>
        </w:rPr>
        <w:t>,</w:t>
      </w:r>
    </w:p>
    <w:p w:rsidR="008E4867" w:rsidRPr="008E4867" w:rsidRDefault="008E4867" w:rsidP="008E4867">
      <w:pPr>
        <w:spacing w:line="276" w:lineRule="auto"/>
        <w:rPr>
          <w:rFonts w:ascii="Arial" w:hAnsi="Arial" w:cs="Arial"/>
          <w:sz w:val="20"/>
          <w:szCs w:val="20"/>
        </w:rPr>
      </w:pPr>
      <w:r w:rsidRPr="008E4867">
        <w:rPr>
          <w:rFonts w:ascii="Arial" w:hAnsi="Arial" w:cs="Arial"/>
          <w:sz w:val="20"/>
          <w:szCs w:val="20"/>
        </w:rPr>
        <w:t>en moet bij een geloste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kettingrem met de hand over het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zaagblad kunnen worden getrokken</w:t>
      </w:r>
      <w:r>
        <w:rPr>
          <w:rFonts w:ascii="Arial" w:hAnsi="Arial" w:cs="Arial"/>
          <w:sz w:val="20"/>
          <w:szCs w:val="20"/>
        </w:rPr>
        <w:t>.</w:t>
      </w:r>
    </w:p>
    <w:p w:rsidR="004D4493" w:rsidRDefault="008E4867" w:rsidP="008E4867">
      <w:pPr>
        <w:spacing w:line="276" w:lineRule="auto"/>
        <w:rPr>
          <w:rFonts w:ascii="Arial" w:hAnsi="Arial" w:cs="Arial"/>
          <w:sz w:val="20"/>
          <w:szCs w:val="20"/>
        </w:rPr>
      </w:pPr>
      <w:r w:rsidRPr="008E4867">
        <w:rPr>
          <w:rFonts w:ascii="Arial" w:hAnsi="Arial" w:cs="Arial"/>
          <w:sz w:val="20"/>
          <w:szCs w:val="20"/>
        </w:rPr>
        <w:t xml:space="preserve">Indien nodig, </w:t>
      </w:r>
      <w:r w:rsidR="004E70CF">
        <w:rPr>
          <w:rFonts w:ascii="Arial" w:hAnsi="Arial" w:cs="Arial"/>
          <w:sz w:val="20"/>
          <w:szCs w:val="20"/>
        </w:rPr>
        <w:t xml:space="preserve">de </w:t>
      </w:r>
      <w:r w:rsidRPr="008E4867">
        <w:rPr>
          <w:rFonts w:ascii="Arial" w:hAnsi="Arial" w:cs="Arial"/>
          <w:sz w:val="20"/>
          <w:szCs w:val="20"/>
        </w:rPr>
        <w:t>zaagketting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867">
        <w:rPr>
          <w:rFonts w:ascii="Arial" w:hAnsi="Arial" w:cs="Arial"/>
          <w:sz w:val="20"/>
          <w:szCs w:val="20"/>
        </w:rPr>
        <w:t>naspannen</w:t>
      </w:r>
      <w:proofErr w:type="spellEnd"/>
    </w:p>
    <w:p w:rsidR="008E4867" w:rsidRDefault="008E4867" w:rsidP="004D4493">
      <w:pPr>
        <w:spacing w:line="276" w:lineRule="auto"/>
        <w:rPr>
          <w:rFonts w:ascii="Arial" w:hAnsi="Arial" w:cs="Arial"/>
          <w:sz w:val="20"/>
          <w:szCs w:val="20"/>
        </w:rPr>
      </w:pPr>
    </w:p>
    <w:p w:rsid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4D4493">
        <w:rPr>
          <w:rFonts w:ascii="Arial" w:hAnsi="Arial" w:cs="Arial"/>
          <w:sz w:val="20"/>
          <w:szCs w:val="20"/>
        </w:rPr>
        <w:t>Een nieuwe zaagketting moet vaker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 xml:space="preserve">worden </w:t>
      </w:r>
      <w:proofErr w:type="spellStart"/>
      <w:r w:rsidRPr="004D4493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>gespannen</w:t>
      </w:r>
      <w:proofErr w:type="spellEnd"/>
      <w:r w:rsidR="004E70CF"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 xml:space="preserve">dan een </w:t>
      </w:r>
      <w:r>
        <w:rPr>
          <w:rFonts w:ascii="Arial" w:hAnsi="Arial" w:cs="Arial"/>
          <w:sz w:val="20"/>
          <w:szCs w:val="20"/>
        </w:rPr>
        <w:t>ouder</w:t>
      </w:r>
      <w:r w:rsidR="004E70C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ketting</w:t>
      </w:r>
      <w:r w:rsidRPr="004D4493">
        <w:rPr>
          <w:rFonts w:ascii="Arial" w:hAnsi="Arial" w:cs="Arial"/>
          <w:sz w:val="20"/>
          <w:szCs w:val="20"/>
        </w:rPr>
        <w:t>.</w:t>
      </w:r>
    </w:p>
    <w:p w:rsidR="00AC18A5" w:rsidRPr="00AC18A5" w:rsidRDefault="004E70CF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3B02A602" wp14:editId="6FA75BD6">
            <wp:simplePos x="0" y="0"/>
            <wp:positionH relativeFrom="column">
              <wp:posOffset>4425950</wp:posOffset>
            </wp:positionH>
            <wp:positionV relativeFrom="paragraph">
              <wp:posOffset>140970</wp:posOffset>
            </wp:positionV>
            <wp:extent cx="1073785" cy="148653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gh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5" t="8393" r="13438" b="12773"/>
                    <a:stretch/>
                  </pic:blipFill>
                  <pic:spPr bwMode="auto">
                    <a:xfrm>
                      <a:off x="0" y="0"/>
                      <a:ext cx="1073785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C18A5">
        <w:rPr>
          <w:rFonts w:ascii="Arial" w:hAnsi="Arial" w:cs="Arial"/>
          <w:b/>
          <w:sz w:val="20"/>
          <w:szCs w:val="20"/>
        </w:rPr>
        <w:t>Het gebruik van de zaag</w:t>
      </w:r>
    </w:p>
    <w:p w:rsidR="003F3411" w:rsidRDefault="003F3411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F3411" w:rsidRPr="003F3411" w:rsidRDefault="003F3411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Zaag niet in modder, zand of andere materialen ter voorkomen</w:t>
      </w:r>
      <w:r>
        <w:rPr>
          <w:rFonts w:ascii="Arial" w:hAnsi="Arial" w:cs="Arial"/>
          <w:sz w:val="20"/>
          <w:szCs w:val="20"/>
        </w:rPr>
        <w:br/>
        <w:t>van snelle botheid van de zaagketting.</w:t>
      </w: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Snoeien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het werkgebied af voor onbevoegden.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Zaag de takken van boven naar beneden af.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Bij dikke, zware takken een </w:t>
      </w:r>
      <w:r w:rsidRPr="00E64C13">
        <w:rPr>
          <w:rFonts w:ascii="Arial" w:hAnsi="Arial" w:cs="Arial"/>
          <w:sz w:val="20"/>
          <w:szCs w:val="20"/>
        </w:rPr>
        <w:t>ontlastingszaagsnede</w:t>
      </w:r>
      <w:r>
        <w:rPr>
          <w:rFonts w:ascii="Arial" w:hAnsi="Arial" w:cs="Arial"/>
          <w:sz w:val="20"/>
          <w:szCs w:val="20"/>
        </w:rPr>
        <w:t>(1)</w:t>
      </w:r>
      <w:r w:rsidRPr="00E64C13">
        <w:rPr>
          <w:rFonts w:ascii="Arial" w:hAnsi="Arial" w:cs="Arial"/>
          <w:sz w:val="20"/>
          <w:szCs w:val="20"/>
        </w:rPr>
        <w:t xml:space="preserve"> aanbrengen</w:t>
      </w:r>
      <w:r w:rsidR="004E70CF">
        <w:rPr>
          <w:rFonts w:ascii="Arial" w:hAnsi="Arial" w:cs="Arial"/>
          <w:sz w:val="20"/>
          <w:szCs w:val="20"/>
        </w:rPr>
        <w:t xml:space="preserve"> aan de onderzijde, a</w:t>
      </w:r>
      <w:r>
        <w:rPr>
          <w:rFonts w:ascii="Arial" w:hAnsi="Arial" w:cs="Arial"/>
          <w:sz w:val="20"/>
          <w:szCs w:val="20"/>
        </w:rPr>
        <w:t>lvorens de tak af te zagen, van bovenaf(2).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AC18A5">
        <w:rPr>
          <w:rFonts w:ascii="Arial" w:hAnsi="Arial" w:cs="Arial"/>
          <w:b/>
          <w:sz w:val="20"/>
          <w:szCs w:val="20"/>
        </w:rPr>
        <w:t>Vellen</w:t>
      </w:r>
    </w:p>
    <w:p w:rsidR="00AC18A5" w:rsidRP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het werkgebied af voor onbevoegden.</w:t>
      </w:r>
    </w:p>
    <w:p w:rsidR="00AC18A5" w:rsidRDefault="003F3411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Een open plek zoeken waar de boom heen kan vallen.</w:t>
      </w:r>
    </w:p>
    <w:p w:rsidR="003F3411" w:rsidRP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Hierbij letten op:</w:t>
      </w:r>
      <w:r>
        <w:rPr>
          <w:rFonts w:ascii="Arial" w:hAnsi="Arial" w:cs="Arial"/>
          <w:sz w:val="20"/>
          <w:szCs w:val="20"/>
        </w:rPr>
        <w:t xml:space="preserve"> </w:t>
      </w:r>
      <w:r w:rsidR="00C13A0C">
        <w:rPr>
          <w:rFonts w:ascii="Arial" w:hAnsi="Arial" w:cs="Arial"/>
          <w:sz w:val="20"/>
          <w:szCs w:val="20"/>
        </w:rPr>
        <w:t>d</w:t>
      </w:r>
      <w:r w:rsidRPr="003F3411">
        <w:rPr>
          <w:rFonts w:ascii="Arial" w:hAnsi="Arial" w:cs="Arial"/>
          <w:sz w:val="20"/>
          <w:szCs w:val="20"/>
        </w:rPr>
        <w:t>e natuurlijke hoek waaronder de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boom staat</w:t>
      </w:r>
      <w:r>
        <w:rPr>
          <w:rFonts w:ascii="Arial" w:hAnsi="Arial" w:cs="Arial"/>
          <w:sz w:val="20"/>
          <w:szCs w:val="20"/>
        </w:rPr>
        <w:t>, b</w:t>
      </w:r>
      <w:r w:rsidRPr="003F3411">
        <w:rPr>
          <w:rFonts w:ascii="Arial" w:hAnsi="Arial" w:cs="Arial"/>
          <w:sz w:val="20"/>
          <w:szCs w:val="20"/>
        </w:rPr>
        <w:t>uitengewoon sterke takvorming,</w:t>
      </w:r>
    </w:p>
    <w:p w:rsid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asymmetrische groei, beschadigd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hout</w:t>
      </w:r>
      <w:r>
        <w:rPr>
          <w:rFonts w:ascii="Arial" w:hAnsi="Arial" w:cs="Arial"/>
          <w:sz w:val="20"/>
          <w:szCs w:val="20"/>
        </w:rPr>
        <w:t>, w</w:t>
      </w:r>
      <w:r w:rsidRPr="003F3411">
        <w:rPr>
          <w:rFonts w:ascii="Arial" w:hAnsi="Arial" w:cs="Arial"/>
          <w:sz w:val="20"/>
          <w:szCs w:val="20"/>
        </w:rPr>
        <w:t xml:space="preserve">indrichting en -snelheid </w:t>
      </w:r>
      <w:r w:rsidRPr="003F3411">
        <w:rPr>
          <w:rFonts w:ascii="Arial" w:hAnsi="Arial" w:cs="Arial" w:hint="eastAsia"/>
          <w:sz w:val="20"/>
          <w:szCs w:val="20"/>
        </w:rPr>
        <w:t>–</w:t>
      </w:r>
      <w:r w:rsidRPr="003F3411">
        <w:rPr>
          <w:rFonts w:ascii="Arial" w:hAnsi="Arial" w:cs="Arial"/>
          <w:sz w:val="20"/>
          <w:szCs w:val="20"/>
        </w:rPr>
        <w:t xml:space="preserve"> bij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sterke wind niet vellen</w:t>
      </w:r>
      <w:r>
        <w:rPr>
          <w:rFonts w:ascii="Arial" w:hAnsi="Arial" w:cs="Arial"/>
          <w:sz w:val="20"/>
          <w:szCs w:val="20"/>
        </w:rPr>
        <w:t>, h</w:t>
      </w:r>
      <w:r w:rsidRPr="003F3411">
        <w:rPr>
          <w:rFonts w:ascii="Arial" w:hAnsi="Arial" w:cs="Arial"/>
          <w:sz w:val="20"/>
          <w:szCs w:val="20"/>
        </w:rPr>
        <w:t>ellingrichting</w:t>
      </w:r>
      <w:r>
        <w:rPr>
          <w:rFonts w:ascii="Arial" w:hAnsi="Arial" w:cs="Arial"/>
          <w:sz w:val="20"/>
          <w:szCs w:val="20"/>
        </w:rPr>
        <w:t>, n</w:t>
      </w:r>
      <w:r w:rsidRPr="003F3411">
        <w:rPr>
          <w:rFonts w:ascii="Arial" w:hAnsi="Arial" w:cs="Arial"/>
          <w:sz w:val="20"/>
          <w:szCs w:val="20"/>
        </w:rPr>
        <w:t>aast staande bomen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F3411" w:rsidRP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</w:t>
      </w:r>
      <w:r w:rsidRPr="003F3411">
        <w:rPr>
          <w:rFonts w:ascii="Arial" w:hAnsi="Arial" w:cs="Arial"/>
          <w:sz w:val="20"/>
          <w:szCs w:val="20"/>
        </w:rPr>
        <w:t>e conditie van de boom in acht</w:t>
      </w:r>
      <w:r>
        <w:rPr>
          <w:rFonts w:ascii="Arial" w:hAnsi="Arial" w:cs="Arial"/>
          <w:sz w:val="20"/>
          <w:szCs w:val="20"/>
        </w:rPr>
        <w:t xml:space="preserve"> nemen,</w:t>
      </w:r>
      <w:r w:rsidRPr="003F3411">
        <w:rPr>
          <w:rFonts w:ascii="Arial" w:hAnsi="Arial" w:cs="Arial"/>
          <w:sz w:val="20"/>
          <w:szCs w:val="20"/>
        </w:rPr>
        <w:t xml:space="preserve"> bijzonder voorzichtig te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werk gaan bij een beschadigde</w:t>
      </w:r>
    </w:p>
    <w:p w:rsidR="004E0A18" w:rsidRDefault="003F3411" w:rsidP="007921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stam of dood hout (dor, vermolmd of</w:t>
      </w:r>
      <w:r>
        <w:rPr>
          <w:rFonts w:ascii="Arial" w:hAnsi="Arial" w:cs="Arial"/>
          <w:sz w:val="20"/>
          <w:szCs w:val="20"/>
        </w:rPr>
        <w:t xml:space="preserve">  </w:t>
      </w:r>
      <w:r w:rsidRPr="003F3411">
        <w:rPr>
          <w:rFonts w:ascii="Arial" w:hAnsi="Arial" w:cs="Arial"/>
          <w:sz w:val="20"/>
          <w:szCs w:val="20"/>
        </w:rPr>
        <w:t>dood hout)</w:t>
      </w:r>
    </w:p>
    <w:p w:rsidR="007921DA" w:rsidRPr="007921DA" w:rsidRDefault="007921DA" w:rsidP="007921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A18" w:rsidRDefault="004E0A18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13A0C" w:rsidRDefault="00C13A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C18A5" w:rsidRDefault="003F3411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47CC">
        <w:rPr>
          <w:b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7EAB1DA8" wp14:editId="059DC393">
            <wp:simplePos x="0" y="0"/>
            <wp:positionH relativeFrom="column">
              <wp:posOffset>4118771</wp:posOffset>
            </wp:positionH>
            <wp:positionV relativeFrom="paragraph">
              <wp:posOffset>57135</wp:posOffset>
            </wp:positionV>
            <wp:extent cx="1382233" cy="752549"/>
            <wp:effectExtent l="0" t="0" r="889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2" t="10450" r="7339" b="40783"/>
                    <a:stretch/>
                  </pic:blipFill>
                  <pic:spPr bwMode="auto">
                    <a:xfrm>
                      <a:off x="0" y="0"/>
                      <a:ext cx="1380251" cy="75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CC" w:rsidRPr="002347CC">
        <w:rPr>
          <w:rFonts w:ascii="Arial" w:hAnsi="Arial" w:cs="Arial"/>
          <w:b/>
          <w:sz w:val="20"/>
          <w:szCs w:val="20"/>
        </w:rPr>
        <w:t>Zaagmethodes</w:t>
      </w:r>
    </w:p>
    <w:p w:rsidR="002347CC" w:rsidRDefault="002347CC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b/>
          <w:sz w:val="20"/>
          <w:szCs w:val="20"/>
        </w:rPr>
        <w:t>Worteluitlopers inzagen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Eerst de grootste dan de kleinere. Inzagen in verticale richting,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vervolgens in horizontale richting. Alleen bij gezond hout! 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347CC" w:rsidRPr="002347CC" w:rsidRDefault="002347CC" w:rsidP="004E0A1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2364404" wp14:editId="56DC4018">
            <wp:simplePos x="0" y="0"/>
            <wp:positionH relativeFrom="column">
              <wp:posOffset>4054977</wp:posOffset>
            </wp:positionH>
            <wp:positionV relativeFrom="paragraph">
              <wp:posOffset>16953</wp:posOffset>
            </wp:positionV>
            <wp:extent cx="1531088" cy="91441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t="16912" r="8811" b="11029"/>
                    <a:stretch/>
                  </pic:blipFill>
                  <pic:spPr bwMode="auto">
                    <a:xfrm>
                      <a:off x="0" y="0"/>
                      <a:ext cx="1531063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347CC">
        <w:rPr>
          <w:rFonts w:ascii="Arial" w:hAnsi="Arial" w:cs="Arial"/>
          <w:b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b/>
          <w:sz w:val="20"/>
          <w:szCs w:val="20"/>
        </w:rPr>
        <w:t xml:space="preserve"> inzagen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Met behulp van de vellijst op de kap en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het ventilatorhuis van 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de motorzaag kan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tijdens het zagen van de </w:t>
      </w:r>
      <w:proofErr w:type="spellStart"/>
      <w:r w:rsidRPr="002347CC">
        <w:rPr>
          <w:rFonts w:ascii="Arial" w:hAnsi="Arial" w:cs="Arial"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de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velrichting worden gecontroleerd.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Bij het aanbrengen van de </w:t>
      </w:r>
      <w:proofErr w:type="spellStart"/>
      <w:r w:rsidRPr="002347CC">
        <w:rPr>
          <w:rFonts w:ascii="Arial" w:hAnsi="Arial" w:cs="Arial"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motorzaag zo uitlijnen dat de vellijst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exact in de richting wijst 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waarin de boom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moet vallen.</w:t>
      </w:r>
    </w:p>
    <w:p w:rsid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A93AF1C" wp14:editId="6EB1AF91">
            <wp:simplePos x="0" y="0"/>
            <wp:positionH relativeFrom="column">
              <wp:posOffset>4616829</wp:posOffset>
            </wp:positionH>
            <wp:positionV relativeFrom="paragraph">
              <wp:posOffset>157524</wp:posOffset>
            </wp:positionV>
            <wp:extent cx="969236" cy="1307805"/>
            <wp:effectExtent l="0" t="0" r="2540" b="698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8" t="8548" r="11415" b="6692"/>
                    <a:stretch/>
                  </pic:blipFill>
                  <pic:spPr bwMode="auto">
                    <a:xfrm>
                      <a:off x="0" y="0"/>
                      <a:ext cx="965852" cy="1303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>(C) bepaalt de velrichting.</w:t>
      </w:r>
    </w:p>
    <w:p w:rsidR="002347CC" w:rsidRPr="002347CC" w:rsidRDefault="00C13A0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Sijperda Verhuur</w:t>
      </w:r>
      <w:r w:rsidR="002347CC" w:rsidRPr="002347CC">
        <w:rPr>
          <w:rFonts w:ascii="Arial" w:hAnsi="Arial" w:cs="Arial"/>
          <w:sz w:val="20"/>
          <w:szCs w:val="20"/>
        </w:rPr>
        <w:t xml:space="preserve"> adviseert de volgende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>procedure: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347CC" w:rsidRPr="002347CC">
        <w:rPr>
          <w:rFonts w:ascii="Arial" w:hAnsi="Arial" w:cs="Arial"/>
          <w:sz w:val="20"/>
          <w:szCs w:val="20"/>
        </w:rPr>
        <w:t>De horizontale zaagsnede</w:t>
      </w:r>
      <w:r>
        <w:rPr>
          <w:rFonts w:ascii="Arial" w:hAnsi="Arial" w:cs="Arial"/>
          <w:sz w:val="20"/>
          <w:szCs w:val="20"/>
        </w:rPr>
        <w:t xml:space="preserve"> aanbrengen,</w:t>
      </w:r>
      <w:r w:rsidR="002347CC" w:rsidRPr="002347CC">
        <w:rPr>
          <w:rFonts w:ascii="Arial" w:hAnsi="Arial" w:cs="Arial"/>
          <w:sz w:val="20"/>
          <w:szCs w:val="20"/>
        </w:rPr>
        <w:t xml:space="preserve"> hierbij de velrichting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controleren met behulp van 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vellijst</w:t>
      </w:r>
      <w:r w:rsidR="00C13A0C">
        <w:rPr>
          <w:rFonts w:ascii="Arial" w:hAnsi="Arial" w:cs="Arial"/>
          <w:sz w:val="20"/>
          <w:szCs w:val="20"/>
        </w:rPr>
        <w:t>.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2347CC" w:rsidRPr="002347CC">
        <w:rPr>
          <w:rFonts w:ascii="Arial" w:hAnsi="Arial" w:cs="Arial"/>
          <w:sz w:val="20"/>
          <w:szCs w:val="20"/>
        </w:rPr>
        <w:t xml:space="preserve"> Schuine zaagsnede van ca. 45</w:t>
      </w:r>
      <w:r w:rsidR="002347CC" w:rsidRPr="002347CC">
        <w:rPr>
          <w:rFonts w:ascii="Arial" w:hAnsi="Arial" w:cs="Arial" w:hint="eastAsia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>aanbrengen</w:t>
      </w:r>
      <w:r w:rsidR="00C13A0C">
        <w:rPr>
          <w:rFonts w:ascii="Arial" w:hAnsi="Arial" w:cs="Arial"/>
          <w:sz w:val="20"/>
          <w:szCs w:val="20"/>
        </w:rPr>
        <w:t>.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347CC" w:rsidRPr="002347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47CC" w:rsidRPr="002347CC"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 xml:space="preserve"> controleren </w:t>
      </w:r>
      <w:r>
        <w:rPr>
          <w:rFonts w:ascii="Arial" w:hAnsi="Arial" w:cs="Arial"/>
          <w:sz w:val="20"/>
          <w:szCs w:val="20"/>
        </w:rPr>
        <w:t xml:space="preserve">, </w:t>
      </w:r>
      <w:r w:rsidR="002347CC" w:rsidRPr="002347CC">
        <w:rPr>
          <w:rFonts w:ascii="Arial" w:hAnsi="Arial" w:cs="Arial"/>
          <w:sz w:val="20"/>
          <w:szCs w:val="20"/>
        </w:rPr>
        <w:t>indien nodig</w:t>
      </w:r>
      <w:r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2347CC" w:rsidRPr="002347CC"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 xml:space="preserve"> corrigeren</w:t>
      </w:r>
    </w:p>
    <w:p w:rsidR="00883A0E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Belangrijk:</w:t>
      </w:r>
      <w:r w:rsidR="00883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A0E">
        <w:rPr>
          <w:rFonts w:ascii="Arial" w:hAnsi="Arial" w:cs="Arial"/>
          <w:sz w:val="20"/>
          <w:szCs w:val="20"/>
        </w:rPr>
        <w:t>v</w:t>
      </w:r>
      <w:r w:rsidRPr="002347CC">
        <w:rPr>
          <w:rFonts w:ascii="Arial" w:hAnsi="Arial" w:cs="Arial"/>
          <w:sz w:val="20"/>
          <w:szCs w:val="20"/>
        </w:rPr>
        <w:t>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haaks ten opzichte van 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velrichting</w:t>
      </w:r>
      <w:r w:rsidR="00883A0E">
        <w:rPr>
          <w:rFonts w:ascii="Arial" w:hAnsi="Arial" w:cs="Arial"/>
          <w:sz w:val="20"/>
          <w:szCs w:val="20"/>
        </w:rPr>
        <w:t>, z</w:t>
      </w:r>
      <w:r w:rsidRPr="002347CC">
        <w:rPr>
          <w:rFonts w:ascii="Arial" w:hAnsi="Arial" w:cs="Arial"/>
          <w:sz w:val="20"/>
          <w:szCs w:val="20"/>
        </w:rPr>
        <w:t xml:space="preserve">o dicht </w:t>
      </w:r>
    </w:p>
    <w:p w:rsidR="00883A0E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mogelijk bij de grond</w:t>
      </w:r>
      <w:r w:rsidR="00883A0E">
        <w:rPr>
          <w:rFonts w:ascii="Arial" w:hAnsi="Arial" w:cs="Arial"/>
          <w:sz w:val="20"/>
          <w:szCs w:val="20"/>
        </w:rPr>
        <w:t>, c</w:t>
      </w:r>
      <w:r w:rsidRPr="002347CC">
        <w:rPr>
          <w:rFonts w:ascii="Arial" w:hAnsi="Arial" w:cs="Arial"/>
          <w:sz w:val="20"/>
          <w:szCs w:val="20"/>
        </w:rPr>
        <w:t>a. 1/5 tot 1/3 van de stamdiameter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inzagen</w:t>
      </w:r>
      <w:r w:rsidR="00C13A0C">
        <w:rPr>
          <w:rFonts w:ascii="Arial" w:hAnsi="Arial" w:cs="Arial"/>
          <w:sz w:val="20"/>
          <w:szCs w:val="20"/>
        </w:rPr>
        <w:t>.</w:t>
      </w:r>
    </w:p>
    <w:p w:rsidR="00883A0E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</w:p>
    <w:p w:rsidR="002347CC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C11DFE0" wp14:editId="54C69FBE">
            <wp:simplePos x="0" y="0"/>
            <wp:positionH relativeFrom="column">
              <wp:posOffset>4603410</wp:posOffset>
            </wp:positionH>
            <wp:positionV relativeFrom="paragraph">
              <wp:posOffset>107876</wp:posOffset>
            </wp:positionV>
            <wp:extent cx="897176" cy="1180214"/>
            <wp:effectExtent l="0" t="0" r="0" b="127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9" t="9024" r="15695" b="7890"/>
                    <a:stretch/>
                  </pic:blipFill>
                  <pic:spPr bwMode="auto">
                    <a:xfrm>
                      <a:off x="0" y="0"/>
                      <a:ext cx="897176" cy="118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Splitsnede inzagen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 w:rsidRPr="00883A0E">
        <w:rPr>
          <w:rFonts w:ascii="Arial" w:hAnsi="Arial" w:cs="Arial"/>
          <w:sz w:val="20"/>
          <w:szCs w:val="20"/>
        </w:rPr>
        <w:t>Spintsneden voorkomen bij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langvezelige houtsoorten dat 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883A0E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spinthout openscheurt als de boom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omvalt</w:t>
      </w:r>
      <w:r>
        <w:rPr>
          <w:rFonts w:ascii="Arial" w:hAnsi="Arial" w:cs="Arial"/>
          <w:sz w:val="20"/>
          <w:szCs w:val="20"/>
        </w:rPr>
        <w:t>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83A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883A0E">
        <w:rPr>
          <w:rFonts w:ascii="Arial" w:hAnsi="Arial" w:cs="Arial"/>
          <w:sz w:val="20"/>
          <w:szCs w:val="20"/>
        </w:rPr>
        <w:t>an beide zijden van de stam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ter hoogte van de valkerfzool 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 w:rsidRPr="00883A0E">
        <w:rPr>
          <w:rFonts w:ascii="Arial" w:hAnsi="Arial" w:cs="Arial"/>
          <w:sz w:val="20"/>
          <w:szCs w:val="20"/>
        </w:rPr>
        <w:t>circa 1/10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van de stamdiameter </w:t>
      </w:r>
    </w:p>
    <w:p w:rsidR="00883A0E" w:rsidRP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</w:t>
      </w:r>
      <w:r w:rsidRPr="00883A0E">
        <w:rPr>
          <w:rFonts w:ascii="Arial" w:hAnsi="Arial" w:cs="Arial"/>
          <w:sz w:val="20"/>
          <w:szCs w:val="20"/>
        </w:rPr>
        <w:t>ij dikkere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stammen maximaal tot de breedte van</w:t>
      </w:r>
    </w:p>
    <w:p w:rsidR="00883A0E" w:rsidRP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zaagblad</w:t>
      </w:r>
      <w:r w:rsidRPr="00883A0E">
        <w:rPr>
          <w:rFonts w:ascii="Arial" w:hAnsi="Arial" w:cs="Arial"/>
          <w:sz w:val="20"/>
          <w:szCs w:val="20"/>
        </w:rPr>
        <w:t xml:space="preserve"> inzagen.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Belangrijk: b</w:t>
      </w:r>
      <w:r w:rsidRPr="00883A0E">
        <w:rPr>
          <w:rFonts w:ascii="Arial" w:hAnsi="Arial" w:cs="Arial"/>
          <w:sz w:val="20"/>
          <w:szCs w:val="20"/>
        </w:rPr>
        <w:t>ij ziek hout geen spintsnede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aanbrengen.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83A0E" w:rsidRPr="004E0A18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83A0E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66117769" wp14:editId="471EEB95">
            <wp:simplePos x="0" y="0"/>
            <wp:positionH relativeFrom="column">
              <wp:posOffset>4767358</wp:posOffset>
            </wp:positionH>
            <wp:positionV relativeFrom="paragraph">
              <wp:posOffset>118212</wp:posOffset>
            </wp:positionV>
            <wp:extent cx="1071377" cy="139286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9412" r="11818" b="7383"/>
                    <a:stretch/>
                  </pic:blipFill>
                  <pic:spPr bwMode="auto">
                    <a:xfrm>
                      <a:off x="0" y="0"/>
                      <a:ext cx="1074905" cy="1397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A0E" w:rsidRPr="004E0A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08409750" wp14:editId="30F985EB">
            <wp:simplePos x="0" y="0"/>
            <wp:positionH relativeFrom="column">
              <wp:posOffset>3597526</wp:posOffset>
            </wp:positionH>
            <wp:positionV relativeFrom="paragraph">
              <wp:posOffset>115600</wp:posOffset>
            </wp:positionV>
            <wp:extent cx="1095154" cy="1396629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t="12624" r="13838" b="11960"/>
                    <a:stretch/>
                  </pic:blipFill>
                  <pic:spPr bwMode="auto">
                    <a:xfrm>
                      <a:off x="0" y="0"/>
                      <a:ext cx="1095154" cy="1396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A0E" w:rsidRPr="004E0A18">
        <w:rPr>
          <w:rFonts w:ascii="Arial" w:hAnsi="Arial" w:cs="Arial"/>
          <w:b/>
          <w:sz w:val="20"/>
          <w:szCs w:val="20"/>
        </w:rPr>
        <w:t>Velsnede inzagen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Voor het begin van de velsnede de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waarschuwing "</w:t>
      </w:r>
      <w:r w:rsidRPr="00D66F2F">
        <w:rPr>
          <w:rFonts w:ascii="Arial" w:eastAsia="ArialUnicodeMS" w:hAnsi="Arial" w:cs="Arial"/>
          <w:sz w:val="20"/>
          <w:szCs w:val="20"/>
          <w:u w:val="single"/>
        </w:rPr>
        <w:t>Attentie</w:t>
      </w:r>
      <w:r w:rsidRPr="004E0A18">
        <w:rPr>
          <w:rFonts w:ascii="Arial" w:eastAsia="ArialUnicodeMS" w:hAnsi="Arial" w:cs="Arial"/>
          <w:sz w:val="20"/>
          <w:szCs w:val="20"/>
        </w:rPr>
        <w:t>!" roepen.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 xml:space="preserve">De velsnede(D) iets hoger dan de zool van de </w:t>
      </w:r>
      <w:proofErr w:type="spellStart"/>
      <w:r w:rsidRPr="004E0A18">
        <w:rPr>
          <w:rFonts w:ascii="Arial" w:eastAsia="ArialUnicodeMS" w:hAnsi="Arial" w:cs="Arial"/>
          <w:sz w:val="20"/>
          <w:szCs w:val="20"/>
        </w:rPr>
        <w:t>valkerf</w:t>
      </w:r>
      <w:proofErr w:type="spellEnd"/>
      <w:r w:rsidRPr="004E0A18">
        <w:rPr>
          <w:rFonts w:ascii="Arial" w:eastAsia="ArialUnicodeMS" w:hAnsi="Arial" w:cs="Arial"/>
          <w:sz w:val="20"/>
          <w:szCs w:val="20"/>
        </w:rPr>
        <w:t xml:space="preserve"> inzagen,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bCs/>
          <w:sz w:val="20"/>
          <w:szCs w:val="20"/>
        </w:rPr>
        <w:t>e</w:t>
      </w:r>
      <w:r w:rsidRPr="004E0A18">
        <w:rPr>
          <w:rFonts w:ascii="Arial" w:eastAsia="ArialUnicodeMS" w:hAnsi="Arial" w:cs="Arial"/>
          <w:sz w:val="20"/>
          <w:szCs w:val="20"/>
        </w:rPr>
        <w:t xml:space="preserve">xact horizontaal, tussen de velsnede en de </w:t>
      </w:r>
      <w:proofErr w:type="spellStart"/>
      <w:r w:rsidRPr="004E0A18">
        <w:rPr>
          <w:rFonts w:ascii="Arial" w:eastAsia="ArialUnicodeMS" w:hAnsi="Arial" w:cs="Arial"/>
          <w:sz w:val="20"/>
          <w:szCs w:val="20"/>
        </w:rPr>
        <w:t>valkerf</w:t>
      </w:r>
      <w:proofErr w:type="spellEnd"/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moet ca. 1/10 van de stamdiameter overblijven = breuklijst.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Tijdig wiggen in de velsnede aanbrengen, alleen houten,</w:t>
      </w:r>
    </w:p>
    <w:p w:rsidR="004E0A18" w:rsidRPr="004E0A18" w:rsidRDefault="00D66F2F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s</w:t>
      </w:r>
      <w:r w:rsidR="004E0A18" w:rsidRPr="004E0A18">
        <w:rPr>
          <w:rFonts w:ascii="Arial" w:eastAsia="ArialUnicodeMS" w:hAnsi="Arial" w:cs="Arial"/>
          <w:sz w:val="20"/>
          <w:szCs w:val="20"/>
        </w:rPr>
        <w:t>talen wiggen beschadigen de zaagketting en kunnen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terugslag veroorzaken</w:t>
      </w:r>
      <w:r w:rsidRPr="004E0A18">
        <w:rPr>
          <w:rFonts w:ascii="Arial" w:hAnsi="Arial" w:cs="Arial"/>
          <w:noProof/>
          <w:sz w:val="20"/>
          <w:szCs w:val="20"/>
        </w:rPr>
        <w:t>. De breuklijst(E) geleidt de boom als een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 xml:space="preserve">scharnier naar de grond. </w:t>
      </w:r>
      <w:r w:rsidR="00D66F2F">
        <w:rPr>
          <w:rFonts w:ascii="Arial" w:hAnsi="Arial" w:cs="Arial"/>
          <w:noProof/>
          <w:sz w:val="20"/>
          <w:szCs w:val="20"/>
        </w:rPr>
        <w:t>Deze m</w:t>
      </w:r>
      <w:r w:rsidRPr="004E0A18">
        <w:rPr>
          <w:rFonts w:ascii="Arial" w:hAnsi="Arial" w:cs="Arial"/>
          <w:noProof/>
          <w:sz w:val="20"/>
          <w:szCs w:val="20"/>
        </w:rPr>
        <w:t>ag in geen geval worden ingezaagd,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>omdat dan geen controle meer mogelijk is op de valrichting, kans op ongelukken!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>Bij rottende stammen een bredere breuklijst laten staan</w:t>
      </w:r>
      <w:r w:rsidR="00D66F2F">
        <w:rPr>
          <w:rFonts w:ascii="Arial" w:hAnsi="Arial" w:cs="Arial"/>
          <w:noProof/>
          <w:sz w:val="20"/>
          <w:szCs w:val="20"/>
        </w:rPr>
        <w:t>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Pr="004E0A18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7921DA" w:rsidRPr="004E0A18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66F2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5786C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347CC"/>
    <w:rsid w:val="002B53E7"/>
    <w:rsid w:val="002B79F9"/>
    <w:rsid w:val="002C3A89"/>
    <w:rsid w:val="002D443D"/>
    <w:rsid w:val="003A50B9"/>
    <w:rsid w:val="003A6D30"/>
    <w:rsid w:val="003F3411"/>
    <w:rsid w:val="00425A05"/>
    <w:rsid w:val="00430CAF"/>
    <w:rsid w:val="0046068B"/>
    <w:rsid w:val="00484700"/>
    <w:rsid w:val="004D4493"/>
    <w:rsid w:val="004E0A18"/>
    <w:rsid w:val="004E70CF"/>
    <w:rsid w:val="00504E35"/>
    <w:rsid w:val="00520415"/>
    <w:rsid w:val="0053745D"/>
    <w:rsid w:val="00537F5B"/>
    <w:rsid w:val="005C507B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7921DA"/>
    <w:rsid w:val="007C3D6D"/>
    <w:rsid w:val="00802138"/>
    <w:rsid w:val="00814DBE"/>
    <w:rsid w:val="00840F31"/>
    <w:rsid w:val="00883A0E"/>
    <w:rsid w:val="00895402"/>
    <w:rsid w:val="008D35F1"/>
    <w:rsid w:val="008D46DE"/>
    <w:rsid w:val="008E4867"/>
    <w:rsid w:val="00946D4B"/>
    <w:rsid w:val="009C2374"/>
    <w:rsid w:val="009D2A22"/>
    <w:rsid w:val="00A907D1"/>
    <w:rsid w:val="00AC18A5"/>
    <w:rsid w:val="00AD4112"/>
    <w:rsid w:val="00B4258E"/>
    <w:rsid w:val="00B54B28"/>
    <w:rsid w:val="00B748A7"/>
    <w:rsid w:val="00B94B22"/>
    <w:rsid w:val="00BC428D"/>
    <w:rsid w:val="00BF29B1"/>
    <w:rsid w:val="00C07BCD"/>
    <w:rsid w:val="00C13A0C"/>
    <w:rsid w:val="00C211E2"/>
    <w:rsid w:val="00C41C10"/>
    <w:rsid w:val="00C52042"/>
    <w:rsid w:val="00C60883"/>
    <w:rsid w:val="00C72DE5"/>
    <w:rsid w:val="00C866AF"/>
    <w:rsid w:val="00CC1735"/>
    <w:rsid w:val="00CC54D9"/>
    <w:rsid w:val="00CF0344"/>
    <w:rsid w:val="00D66F2F"/>
    <w:rsid w:val="00DB75FA"/>
    <w:rsid w:val="00E73F50"/>
    <w:rsid w:val="00EA7F19"/>
    <w:rsid w:val="00EC39FB"/>
    <w:rsid w:val="00EC5639"/>
    <w:rsid w:val="00ED6E75"/>
    <w:rsid w:val="00F413FA"/>
    <w:rsid w:val="00F46192"/>
    <w:rsid w:val="00F8740A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B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BC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B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BC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34CFB-6A94-4F31-99F9-69BA5A81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2015-02-17T10:37:00Z</cp:lastPrinted>
  <dcterms:created xsi:type="dcterms:W3CDTF">2017-04-07T12:15:00Z</dcterms:created>
  <dcterms:modified xsi:type="dcterms:W3CDTF">2017-04-07T12:15:00Z</dcterms:modified>
</cp:coreProperties>
</file>